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0" w:type="auto"/>
        <w:tblInd w:w="0" w:type="dxa"/>
        <w:tblLayout w:type="fixed"/>
        <w:tblLook w:val="0000"/>
      </w:tblPr>
      <w:tblGrid>
        <w:gridCol w:w="5334"/>
        <w:gridCol w:w="5334"/>
      </w:tblGrid>
      <w:tr w:rsidR="00A4038D" w:rsidTr="00A4038D">
        <w:trPr>
          <w:trHeight w:val="1707"/>
        </w:trPr>
        <w:tc>
          <w:tcPr>
            <w:tcW w:w="5334" w:type="dxa"/>
          </w:tcPr>
          <w:p w:rsidR="00A4038D" w:rsidRPr="00A4038D" w:rsidRDefault="00A4038D" w:rsidP="00A4038D">
            <w:pPr>
              <w:rPr>
                <w:b/>
                <w:sz w:val="28"/>
                <w:szCs w:val="28"/>
              </w:rPr>
            </w:pPr>
            <w:r w:rsidRPr="00A4038D">
              <w:rPr>
                <w:sz w:val="28"/>
                <w:szCs w:val="28"/>
              </w:rPr>
              <w:t xml:space="preserve">Рассмотрено на                                                               </w:t>
            </w:r>
            <w:r w:rsidRPr="00A4038D">
              <w:rPr>
                <w:sz w:val="28"/>
                <w:szCs w:val="28"/>
              </w:rPr>
              <w:t xml:space="preserve"> </w:t>
            </w:r>
            <w:r w:rsidRPr="00A4038D">
              <w:rPr>
                <w:sz w:val="28"/>
                <w:szCs w:val="28"/>
              </w:rPr>
              <w:t xml:space="preserve">педагогическом совете  </w:t>
            </w:r>
            <w:r w:rsidRPr="00A4038D">
              <w:rPr>
                <w:b/>
                <w:sz w:val="28"/>
                <w:szCs w:val="28"/>
              </w:rPr>
              <w:t xml:space="preserve"> </w:t>
            </w:r>
          </w:p>
          <w:p w:rsidR="00A4038D" w:rsidRPr="00A4038D" w:rsidRDefault="00A4038D" w:rsidP="00A4038D">
            <w:pPr>
              <w:spacing w:line="276" w:lineRule="auto"/>
              <w:rPr>
                <w:sz w:val="28"/>
                <w:szCs w:val="28"/>
              </w:rPr>
            </w:pPr>
            <w:r w:rsidRPr="00A4038D">
              <w:rPr>
                <w:sz w:val="28"/>
                <w:szCs w:val="28"/>
              </w:rPr>
              <w:t>Протокол № ________</w:t>
            </w:r>
          </w:p>
          <w:p w:rsidR="00A4038D" w:rsidRPr="00A4038D" w:rsidRDefault="00A4038D" w:rsidP="00A4038D">
            <w:pPr>
              <w:spacing w:line="276" w:lineRule="auto"/>
              <w:rPr>
                <w:sz w:val="28"/>
                <w:szCs w:val="28"/>
              </w:rPr>
            </w:pPr>
            <w:r w:rsidRPr="00A4038D">
              <w:rPr>
                <w:sz w:val="28"/>
                <w:szCs w:val="28"/>
              </w:rPr>
              <w:t>от «____ » __________</w:t>
            </w:r>
            <w:r w:rsidRPr="00A4038D">
              <w:rPr>
                <w:b/>
                <w:sz w:val="28"/>
                <w:szCs w:val="28"/>
              </w:rPr>
              <w:t xml:space="preserve"> </w:t>
            </w:r>
            <w:r w:rsidRPr="00A4038D">
              <w:rPr>
                <w:sz w:val="28"/>
                <w:szCs w:val="28"/>
              </w:rPr>
              <w:t>20___ г.</w:t>
            </w:r>
          </w:p>
          <w:p w:rsidR="00A4038D" w:rsidRPr="00A4038D" w:rsidRDefault="00A4038D" w:rsidP="00A4038D">
            <w:pPr>
              <w:rPr>
                <w:sz w:val="28"/>
                <w:szCs w:val="28"/>
              </w:rPr>
            </w:pPr>
            <w:r w:rsidRPr="00A4038D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5334" w:type="dxa"/>
          </w:tcPr>
          <w:p w:rsidR="00A4038D" w:rsidRPr="00A4038D" w:rsidRDefault="00A4038D" w:rsidP="00A4038D">
            <w:pPr>
              <w:rPr>
                <w:sz w:val="28"/>
                <w:szCs w:val="28"/>
              </w:rPr>
            </w:pPr>
            <w:r w:rsidRPr="00A4038D">
              <w:rPr>
                <w:sz w:val="28"/>
                <w:szCs w:val="28"/>
              </w:rPr>
              <w:t xml:space="preserve">Утверждаю:             </w:t>
            </w:r>
          </w:p>
          <w:p w:rsidR="00A4038D" w:rsidRPr="00A4038D" w:rsidRDefault="00A4038D" w:rsidP="00A4038D">
            <w:pPr>
              <w:rPr>
                <w:sz w:val="28"/>
                <w:szCs w:val="28"/>
              </w:rPr>
            </w:pPr>
            <w:r w:rsidRPr="00A4038D">
              <w:rPr>
                <w:sz w:val="28"/>
                <w:szCs w:val="28"/>
              </w:rPr>
              <w:t xml:space="preserve"> директор школы ________ Н.Ф.Маркелова                        </w:t>
            </w:r>
          </w:p>
        </w:tc>
      </w:tr>
    </w:tbl>
    <w:p w:rsidR="00E2741F" w:rsidRDefault="00E2741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2741F" w:rsidRDefault="00E2741F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ПЕДАГОГИЧЕСКОМ СОВЕТЕ</w:t>
      </w:r>
    </w:p>
    <w:p w:rsidR="00E2741F" w:rsidRDefault="00E2741F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1.ОБЩИЕ ПОЛОЖЕНИЯ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2741F" w:rsidRDefault="00E2741F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</w:t>
      </w:r>
      <w:r>
        <w:rPr>
          <w:sz w:val="24"/>
          <w:szCs w:val="24"/>
        </w:rPr>
        <w:t>Настоящее Положение о Педагогическом совете (далее – Положение) разработано в соответствии с Федеральным законом от 29.12.2012 г. № 273-ФЗ «Об образовании в Р</w:t>
      </w:r>
      <w:r w:rsidR="00A4038D"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>Ф</w:t>
      </w:r>
      <w:r w:rsidR="00A4038D">
        <w:rPr>
          <w:sz w:val="24"/>
          <w:szCs w:val="24"/>
        </w:rPr>
        <w:t>едерации</w:t>
      </w:r>
      <w:r>
        <w:rPr>
          <w:sz w:val="24"/>
          <w:szCs w:val="24"/>
        </w:rPr>
        <w:t>», Уставом М</w:t>
      </w:r>
      <w:r w:rsidR="00BE1ADD">
        <w:rPr>
          <w:sz w:val="24"/>
          <w:szCs w:val="24"/>
        </w:rPr>
        <w:t>Б</w:t>
      </w:r>
      <w:r>
        <w:rPr>
          <w:sz w:val="24"/>
          <w:szCs w:val="24"/>
        </w:rPr>
        <w:t xml:space="preserve">ОУ </w:t>
      </w:r>
      <w:r w:rsidR="00A4038D">
        <w:rPr>
          <w:sz w:val="24"/>
          <w:szCs w:val="24"/>
        </w:rPr>
        <w:t>СОШ №2</w:t>
      </w:r>
      <w:r>
        <w:rPr>
          <w:sz w:val="24"/>
          <w:szCs w:val="24"/>
        </w:rPr>
        <w:t xml:space="preserve"> и регламентирует работу Педагогического совета школы.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деятельность.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Настоящее Положение рассматривается Педагогическим советом и утверждается директором образовательного учреждения. 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2.ЦЕЛИ И ЗАДАЧИ ПЕДАГОГИЧЕСКОГО СОВЕТА</w:t>
      </w:r>
    </w:p>
    <w:p w:rsidR="00E2741F" w:rsidRDefault="00E2741F">
      <w:pPr>
        <w:jc w:val="both"/>
        <w:rPr>
          <w:b/>
          <w:bCs/>
          <w:sz w:val="24"/>
          <w:szCs w:val="24"/>
        </w:rPr>
      </w:pPr>
    </w:p>
    <w:p w:rsidR="00E2741F" w:rsidRDefault="00E2741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Педагогический совет</w:t>
      </w:r>
      <w:r>
        <w:rPr>
          <w:sz w:val="24"/>
          <w:szCs w:val="24"/>
        </w:rPr>
        <w:t xml:space="preserve"> – постоянно действующий коллегиальный орган управления, в задачи которого входит совершенствование качества образовательного процесса, его условий и результатов.</w:t>
      </w:r>
    </w:p>
    <w:p w:rsidR="00E2741F" w:rsidRDefault="00E2741F">
      <w:pPr>
        <w:jc w:val="both"/>
        <w:rPr>
          <w:sz w:val="24"/>
        </w:rPr>
      </w:pPr>
      <w:r>
        <w:rPr>
          <w:sz w:val="24"/>
        </w:rPr>
        <w:t>2.1.</w:t>
      </w:r>
      <w:r>
        <w:rPr>
          <w:color w:val="000000"/>
          <w:sz w:val="24"/>
          <w:szCs w:val="24"/>
        </w:rPr>
        <w:t xml:space="preserve">Целями деятельности Педагогического совета являются: </w:t>
      </w:r>
    </w:p>
    <w:p w:rsidR="00E2741F" w:rsidRDefault="00E274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самоуправленческих начал; </w:t>
      </w:r>
    </w:p>
    <w:p w:rsidR="00E2741F" w:rsidRDefault="00E274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инициативы коллектива; </w:t>
      </w:r>
    </w:p>
    <w:p w:rsidR="00E2741F" w:rsidRDefault="00E2741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воплощение в жизнь государственно-общественных принципов управления. 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2.2.Задачами деятельности Педагогического совета являются:</w:t>
      </w:r>
    </w:p>
    <w:p w:rsidR="00E2741F" w:rsidRDefault="00E2741F">
      <w:pPr>
        <w:widowControl w:val="0"/>
        <w:numPr>
          <w:ilvl w:val="0"/>
          <w:numId w:val="2"/>
        </w:numPr>
        <w:tabs>
          <w:tab w:val="clear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общих вопросов управления образовательной деятельностью. </w:t>
      </w:r>
    </w:p>
    <w:p w:rsidR="00E2741F" w:rsidRDefault="00E2741F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направленности деятельности педагогических работников Образовательного учреждения на совершенствование образовательной деятельности. </w:t>
      </w:r>
    </w:p>
    <w:p w:rsidR="00E2741F" w:rsidRDefault="00E2741F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Внедрение в практику инновационных технологий образовательной деятельности. </w:t>
      </w:r>
    </w:p>
    <w:p w:rsidR="00E2741F" w:rsidRDefault="00E2741F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качеством образовательной деятельности. </w:t>
      </w:r>
    </w:p>
    <w:p w:rsidR="00E2741F" w:rsidRDefault="00E2741F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Содействие в обеспечении взаимодействия педагогических работников Образовательного учреждения с общественностью. </w:t>
      </w:r>
    </w:p>
    <w:p w:rsidR="00E2741F" w:rsidRDefault="00E2741F">
      <w:pPr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вопросов организации промежуточной 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 </w:t>
      </w: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КОМПЕТЕНЦИЯ ПЕДАГОГИЧЕСКОГО СОВЕТА</w:t>
      </w:r>
    </w:p>
    <w:p w:rsidR="00E2741F" w:rsidRDefault="00E2741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3.1. К компетенции Педагогического совета относятся: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 и принятие образовательных программ Школы;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и  выбор методик, содержания образования, форм обучения и воспитания, разработка рекомендаций по внедрению эффективных педагогических технологий;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теоретического и производственного обучения, производственной практики, воспитательной и методической работы, инспектирования и контроля образовательного процесса, анализ содержания и качества образовательных программ;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о порядке, формах и сроках проведения промежуточной аттестации обучающихся;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о допуске обучающихся к промежуточной аттестации и к государственной итоговой аттестации;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решение вопросов о переводе обучающихся в следующий класс при освоении в полном объёме образовательных программ,  об условном переводе обучающихся в следующий класс; 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рассмотрение вопросов о  постановке  на внутренний   профилактический  учёт  обучающихся  и  снятии  с  внутреннего профилактического  учёта; 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решение вопросов  об  отчислении  обучающихся;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заслушивание информации и отчётов педагогических работников Школы;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вопросов по обобщению педагогического опыта, принятие решений и организация поисково-исследовательской работы педагогического коллектива Школы;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и утверждение характеристики педагогов, представляемых к награждению и поощрению;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-установление требований к одежде обучающихся;</w:t>
      </w:r>
    </w:p>
    <w:p w:rsidR="00E2741F" w:rsidRDefault="00E2741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обсуждение и принятие годового плана работы, локальных актов Школы.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741F" w:rsidRDefault="00E2741F">
      <w:pPr>
        <w:pStyle w:val="11"/>
        <w:numPr>
          <w:ilvl w:val="0"/>
          <w:numId w:val="3"/>
        </w:numPr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 xml:space="preserve">ПОРЯДОК ФОРМИРОВАНИЯ, ОРГАНИЗАЦИЯ РАБОТЫ </w:t>
      </w:r>
    </w:p>
    <w:p w:rsidR="00E2741F" w:rsidRDefault="00E2741F">
      <w:pPr>
        <w:pStyle w:val="11"/>
        <w:jc w:val="center"/>
        <w:rPr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ПЕДАГОГИЧЕСКОГО СОВЕТА.</w:t>
      </w: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 Членами Педагогического совета являются все педагогические работники Школы. Председателем Педагогического совета является директор Школы. Секретарь Педагогического совета избирается сроком на один год.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4.2. На заседания Педагогического совета могут приглашаться обучающиеся, родители (законные представители) несовершеннолетних обучающихся.</w:t>
      </w:r>
    </w:p>
    <w:p w:rsidR="00E2741F" w:rsidRDefault="00E2741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4.3. Заседания Педагогического совета проводятся не реже четырёх раз в течение учебного года.</w:t>
      </w:r>
    </w:p>
    <w:p w:rsidR="00E2741F" w:rsidRDefault="00E2741F">
      <w:pPr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4.4. Решения Педагогического совета принимаются открытым голосованием. Решения Педагогического совета являются правомочными, если на заседании присутствовало не менее двух третей состава и за них проголосовало не менее двух третей присутствующих. Решения Педагогического совета являются обязательными для всех педагогических работников Школы. </w:t>
      </w: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ПРАВА И ОТВЕТСТВЕННОСТЬ ПЕДАГОГИЧЕСКОГО СОВЕТА</w:t>
      </w: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Члены Педагогического совета имеют право: </w:t>
      </w:r>
    </w:p>
    <w:p w:rsidR="00E2741F" w:rsidRDefault="00E274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предлагать директору образовательного организации планы мероприятий по совершенствованию работы образовательного учреждения; </w:t>
      </w:r>
    </w:p>
    <w:p w:rsidR="00E2741F" w:rsidRDefault="00E2741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Совета  школы. </w:t>
      </w:r>
    </w:p>
    <w:p w:rsidR="00E2741F" w:rsidRDefault="00E2741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Педагогический совет несет ответственность; </w:t>
      </w:r>
    </w:p>
    <w:p w:rsidR="00E2741F" w:rsidRDefault="00E2741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E2741F" w:rsidRDefault="00E2741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соблюдение прав участников образовательного процесса; </w:t>
      </w:r>
    </w:p>
    <w:p w:rsidR="00E2741F" w:rsidRDefault="00E2741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E2741F" w:rsidRDefault="00E2741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E2741F" w:rsidRDefault="00E2741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упрочение авторитета Образовательного учреждения. </w:t>
      </w:r>
    </w:p>
    <w:p w:rsidR="00E2741F" w:rsidRDefault="00E2741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5. ДОКУМЕНТАЦИЯ ПЕДАГОГИЧЕСКОГО СОВЕТА</w:t>
      </w:r>
    </w:p>
    <w:p w:rsidR="00E2741F" w:rsidRDefault="00E2741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2741F" w:rsidRDefault="00E2741F">
      <w:pPr>
        <w:pStyle w:val="2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eastAsia="Calibri" w:hAnsi="Times New Roman"/>
          <w:sz w:val="24"/>
          <w:szCs w:val="24"/>
        </w:rPr>
        <w:t xml:space="preserve">На заседаниях Педагогического совета ведется Протокол, </w:t>
      </w:r>
      <w:r w:rsidR="00EB03F2">
        <w:rPr>
          <w:rFonts w:ascii="Times New Roman" w:eastAsia="Calibri" w:hAnsi="Times New Roman"/>
          <w:sz w:val="24"/>
          <w:szCs w:val="24"/>
        </w:rPr>
        <w:t>который оформляется в Книге</w:t>
      </w:r>
      <w:r>
        <w:rPr>
          <w:rFonts w:ascii="Times New Roman" w:eastAsia="Calibri" w:hAnsi="Times New Roman"/>
          <w:sz w:val="24"/>
          <w:szCs w:val="24"/>
        </w:rPr>
        <w:t xml:space="preserve"> протоколов заседаний Педагогического совета. </w:t>
      </w:r>
      <w:r>
        <w:rPr>
          <w:rFonts w:ascii="Times New Roman" w:hAnsi="Times New Roman"/>
          <w:sz w:val="24"/>
          <w:szCs w:val="24"/>
        </w:rPr>
        <w:t xml:space="preserve">Каждый протокол подписывается председателем и секретарем Педагогического совета. </w:t>
      </w:r>
    </w:p>
    <w:p w:rsidR="00E2741F" w:rsidRDefault="00E2741F" w:rsidP="00EB03F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</w:rPr>
      </w:pPr>
      <w:r>
        <w:rPr>
          <w:sz w:val="24"/>
          <w:szCs w:val="24"/>
        </w:rPr>
        <w:t xml:space="preserve">752.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 </w:t>
      </w:r>
    </w:p>
    <w:sectPr w:rsidR="00E2741F" w:rsidSect="00EB03F2">
      <w:pgSz w:w="11906" w:h="16838"/>
      <w:pgMar w:top="284" w:right="566" w:bottom="624" w:left="709" w:header="28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50BF8"/>
    <w:multiLevelType w:val="multilevel"/>
    <w:tmpl w:val="46950BF8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8C3449"/>
    <w:multiLevelType w:val="singleLevel"/>
    <w:tmpl w:val="598C344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98C369C"/>
    <w:multiLevelType w:val="singleLevel"/>
    <w:tmpl w:val="598C369C"/>
    <w:lvl w:ilvl="0">
      <w:start w:val="4"/>
      <w:numFmt w:val="decimal"/>
      <w:suff w:val="space"/>
      <w:lvlText w:val="%1."/>
      <w:lvlJc w:val="left"/>
    </w:lvl>
  </w:abstractNum>
  <w:abstractNum w:abstractNumId="3">
    <w:nsid w:val="5EF47433"/>
    <w:multiLevelType w:val="multilevel"/>
    <w:tmpl w:val="5EF47433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060EC6"/>
    <w:multiLevelType w:val="multilevel"/>
    <w:tmpl w:val="72060EC6"/>
    <w:lvl w:ilvl="0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  <w:spacing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B40E5"/>
    <w:rsid w:val="00003635"/>
    <w:rsid w:val="00012F27"/>
    <w:rsid w:val="00042CDB"/>
    <w:rsid w:val="00053613"/>
    <w:rsid w:val="00082252"/>
    <w:rsid w:val="000B4EFA"/>
    <w:rsid w:val="000C11F0"/>
    <w:rsid w:val="000D5E79"/>
    <w:rsid w:val="00143683"/>
    <w:rsid w:val="00150E08"/>
    <w:rsid w:val="00152B18"/>
    <w:rsid w:val="00153B3B"/>
    <w:rsid w:val="0016177E"/>
    <w:rsid w:val="00162B69"/>
    <w:rsid w:val="001634C2"/>
    <w:rsid w:val="001A594E"/>
    <w:rsid w:val="001E11A4"/>
    <w:rsid w:val="001E2023"/>
    <w:rsid w:val="001E7D36"/>
    <w:rsid w:val="00206455"/>
    <w:rsid w:val="002331E8"/>
    <w:rsid w:val="002867B6"/>
    <w:rsid w:val="002E1963"/>
    <w:rsid w:val="002E4F09"/>
    <w:rsid w:val="00312878"/>
    <w:rsid w:val="0031527C"/>
    <w:rsid w:val="0040184D"/>
    <w:rsid w:val="00443A6D"/>
    <w:rsid w:val="00445768"/>
    <w:rsid w:val="00496CB3"/>
    <w:rsid w:val="004D592D"/>
    <w:rsid w:val="004D7414"/>
    <w:rsid w:val="004E0B46"/>
    <w:rsid w:val="004E25BD"/>
    <w:rsid w:val="004E70D7"/>
    <w:rsid w:val="005003E9"/>
    <w:rsid w:val="00506548"/>
    <w:rsid w:val="00526B8B"/>
    <w:rsid w:val="006053B3"/>
    <w:rsid w:val="0066572B"/>
    <w:rsid w:val="00676B40"/>
    <w:rsid w:val="0068448D"/>
    <w:rsid w:val="006D4598"/>
    <w:rsid w:val="0072316B"/>
    <w:rsid w:val="007E5EA1"/>
    <w:rsid w:val="007F4589"/>
    <w:rsid w:val="007F56D1"/>
    <w:rsid w:val="00801E9D"/>
    <w:rsid w:val="00806EA9"/>
    <w:rsid w:val="008426D9"/>
    <w:rsid w:val="0087282F"/>
    <w:rsid w:val="0088317E"/>
    <w:rsid w:val="00883DEF"/>
    <w:rsid w:val="00893350"/>
    <w:rsid w:val="008977EF"/>
    <w:rsid w:val="008C28D8"/>
    <w:rsid w:val="008C40C2"/>
    <w:rsid w:val="008E479C"/>
    <w:rsid w:val="008E6B1C"/>
    <w:rsid w:val="0090088E"/>
    <w:rsid w:val="00921927"/>
    <w:rsid w:val="00936D59"/>
    <w:rsid w:val="00956960"/>
    <w:rsid w:val="00980636"/>
    <w:rsid w:val="00986EB7"/>
    <w:rsid w:val="00A4038D"/>
    <w:rsid w:val="00A4462B"/>
    <w:rsid w:val="00A7088B"/>
    <w:rsid w:val="00A87B4B"/>
    <w:rsid w:val="00A93950"/>
    <w:rsid w:val="00AB324A"/>
    <w:rsid w:val="00AB3A95"/>
    <w:rsid w:val="00B031ED"/>
    <w:rsid w:val="00B62B97"/>
    <w:rsid w:val="00B72421"/>
    <w:rsid w:val="00BE1ADD"/>
    <w:rsid w:val="00C022FD"/>
    <w:rsid w:val="00C51C2D"/>
    <w:rsid w:val="00CB15FD"/>
    <w:rsid w:val="00CF33EB"/>
    <w:rsid w:val="00D11EDE"/>
    <w:rsid w:val="00D85A3C"/>
    <w:rsid w:val="00DA2547"/>
    <w:rsid w:val="00DD2FB6"/>
    <w:rsid w:val="00DE592E"/>
    <w:rsid w:val="00E2741F"/>
    <w:rsid w:val="00E276D1"/>
    <w:rsid w:val="00E40B24"/>
    <w:rsid w:val="00E6545B"/>
    <w:rsid w:val="00EB03F2"/>
    <w:rsid w:val="00EB38DD"/>
    <w:rsid w:val="00F3702F"/>
    <w:rsid w:val="00F61396"/>
    <w:rsid w:val="00F833EF"/>
    <w:rsid w:val="00FB40E5"/>
    <w:rsid w:val="00FC1AEF"/>
    <w:rsid w:val="00FE0A0D"/>
    <w:rsid w:val="00FE72C4"/>
    <w:rsid w:val="0B02141F"/>
    <w:rsid w:val="0B135A9B"/>
    <w:rsid w:val="0B8528F2"/>
    <w:rsid w:val="0DC10B6F"/>
    <w:rsid w:val="445814FF"/>
    <w:rsid w:val="484132EC"/>
    <w:rsid w:val="5983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</w:style>
  <w:style w:type="character" w:customStyle="1" w:styleId="a5">
    <w:name w:val="Название Знак"/>
    <w:link w:val="a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Верхний колонтитул Знак"/>
    <w:basedOn w:val="a0"/>
    <w:link w:val="a8"/>
    <w:uiPriority w:val="99"/>
  </w:style>
  <w:style w:type="paragraph" w:styleId="a6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">
    <w:name w:val="Без интервала2"/>
    <w:basedOn w:val="a"/>
    <w:pPr>
      <w:spacing w:before="100" w:beforeAutospacing="1"/>
    </w:pPr>
    <w:rPr>
      <w:rFonts w:ascii="Calibri" w:hAnsi="Calibri"/>
    </w:rPr>
  </w:style>
  <w:style w:type="paragraph" w:styleId="aa">
    <w:name w:val="Normal (Web)"/>
    <w:basedOn w:val="a"/>
    <w:pPr>
      <w:suppressAutoHyphens/>
      <w:spacing w:before="280" w:after="280"/>
    </w:pPr>
    <w:rPr>
      <w:sz w:val="24"/>
      <w:szCs w:val="24"/>
      <w:lang w:eastAsia="ar-SA"/>
    </w:rPr>
  </w:style>
  <w:style w:type="paragraph" w:styleId="ab">
    <w:name w:val="Body Text Indent"/>
    <w:basedOn w:val="a"/>
    <w:pPr>
      <w:ind w:left="360"/>
    </w:pPr>
    <w:rPr>
      <w:sz w:val="24"/>
    </w:rPr>
  </w:style>
  <w:style w:type="paragraph" w:styleId="ac">
    <w:name w:val="Body Text"/>
    <w:basedOn w:val="a"/>
    <w:pPr>
      <w:jc w:val="center"/>
    </w:pPr>
    <w:rPr>
      <w:sz w:val="24"/>
    </w:rPr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uiPriority w:val="1"/>
    <w:qFormat/>
    <w:rPr>
      <w:sz w:val="22"/>
      <w:szCs w:val="22"/>
      <w:lang w:eastAsia="en-US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qFormat/>
    <w:rsid w:val="00A4038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5116</Characters>
  <Application>Microsoft Office Word</Application>
  <DocSecurity>0</DocSecurity>
  <PresentationFormat/>
  <Lines>42</Lines>
  <Paragraphs>12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педагогическом совете школы № 28</vt:lpstr>
    </vt:vector>
  </TitlesOfParts>
  <Company>School 28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педагогическом совете школы № 28</dc:title>
  <dc:creator>Santa Claus</dc:creator>
  <cp:lastModifiedBy>kseni</cp:lastModifiedBy>
  <cp:revision>2</cp:revision>
  <cp:lastPrinted>2023-04-28T06:08:00Z</cp:lastPrinted>
  <dcterms:created xsi:type="dcterms:W3CDTF">2023-04-28T06:09:00Z</dcterms:created>
  <dcterms:modified xsi:type="dcterms:W3CDTF">2023-04-28T06:09:00Z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1049-10.1.0.5656</vt:lpwstr>
  </property>
</Properties>
</file>